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FB1" w:rsidRPr="00E96426" w:rsidRDefault="00487FB1" w:rsidP="00487FB1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voditelja istraživanja</w:t>
      </w:r>
      <w:r w:rsidRPr="00E96426">
        <w:rPr>
          <w:sz w:val="24"/>
          <w:szCs w:val="24"/>
        </w:rPr>
        <w:t>:</w:t>
      </w:r>
    </w:p>
    <w:p w:rsidR="00487FB1" w:rsidRPr="00E96426" w:rsidRDefault="00487FB1" w:rsidP="00487FB1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Ustanova:</w:t>
      </w:r>
    </w:p>
    <w:p w:rsidR="00487FB1" w:rsidRPr="00E96426" w:rsidRDefault="00487FB1" w:rsidP="00487FB1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Adresa:</w:t>
      </w:r>
    </w:p>
    <w:p w:rsidR="00487FB1" w:rsidRPr="00E96426" w:rsidRDefault="00487FB1" w:rsidP="00487FB1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Broj mobitela:</w:t>
      </w:r>
    </w:p>
    <w:p w:rsidR="00487FB1" w:rsidRPr="00E96426" w:rsidRDefault="00487FB1" w:rsidP="00487FB1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E-mail adresa:</w:t>
      </w:r>
    </w:p>
    <w:p w:rsidR="00487FB1" w:rsidRPr="00E96426" w:rsidRDefault="00487FB1" w:rsidP="00487FB1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Mjesto i datum:</w:t>
      </w:r>
    </w:p>
    <w:p w:rsidR="00025052" w:rsidRDefault="00025052" w:rsidP="0006044A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25052" w:rsidRPr="0006005D" w:rsidRDefault="00025052" w:rsidP="0006044A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25052" w:rsidRPr="00A65893" w:rsidRDefault="00025052" w:rsidP="0006044A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Etičko povjerenstvo Fakulteta za dentalnu medicinu i zdravstvo Osijek</w:t>
      </w:r>
    </w:p>
    <w:p w:rsidR="00025052" w:rsidRPr="00A65893" w:rsidRDefault="00025052" w:rsidP="0006044A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Sveučilište J. J. Strossmayera u Osijeku</w:t>
      </w:r>
    </w:p>
    <w:p w:rsidR="00025052" w:rsidRP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025052" w:rsidRP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444B29" w:rsidRPr="00025052" w:rsidRDefault="00025052" w:rsidP="0006044A">
      <w:pPr>
        <w:pStyle w:val="Bezproreda"/>
        <w:spacing w:line="276" w:lineRule="auto"/>
        <w:jc w:val="both"/>
        <w:rPr>
          <w:sz w:val="24"/>
          <w:szCs w:val="24"/>
        </w:rPr>
      </w:pPr>
      <w:r w:rsidRPr="00025052"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</w:t>
      </w:r>
      <w:r w:rsidR="00B22A85" w:rsidRPr="00025052">
        <w:rPr>
          <w:sz w:val="24"/>
          <w:szCs w:val="24"/>
        </w:rPr>
        <w:t xml:space="preserve">Izjava </w:t>
      </w:r>
      <w:r w:rsidR="00487FB1">
        <w:rPr>
          <w:sz w:val="24"/>
          <w:szCs w:val="24"/>
        </w:rPr>
        <w:t>voditelja istraživanja</w:t>
      </w:r>
      <w:r w:rsidR="00487FB1" w:rsidRPr="00025052">
        <w:rPr>
          <w:sz w:val="24"/>
          <w:szCs w:val="24"/>
        </w:rPr>
        <w:t xml:space="preserve"> </w:t>
      </w:r>
      <w:r w:rsidR="00B22A85" w:rsidRPr="00025052">
        <w:rPr>
          <w:sz w:val="24"/>
          <w:szCs w:val="24"/>
        </w:rPr>
        <w:t>o etičnosti istraživanja</w:t>
      </w:r>
    </w:p>
    <w:p w:rsidR="00CF72D9" w:rsidRPr="00025052" w:rsidRDefault="00CF72D9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CF72D9" w:rsidRPr="00025052" w:rsidRDefault="00CF72D9" w:rsidP="0006044A">
      <w:pPr>
        <w:pStyle w:val="Bezproreda"/>
        <w:spacing w:line="276" w:lineRule="auto"/>
        <w:ind w:firstLine="708"/>
        <w:jc w:val="both"/>
        <w:rPr>
          <w:sz w:val="24"/>
          <w:szCs w:val="24"/>
        </w:rPr>
      </w:pPr>
      <w:r w:rsidRPr="00025052">
        <w:rPr>
          <w:sz w:val="24"/>
          <w:szCs w:val="24"/>
        </w:rPr>
        <w:t xml:space="preserve">Ja, </w:t>
      </w:r>
      <w:r w:rsidR="003C4591">
        <w:rPr>
          <w:sz w:val="24"/>
          <w:szCs w:val="24"/>
        </w:rPr>
        <w:t>(</w:t>
      </w:r>
      <w:r w:rsidRPr="003C4591">
        <w:rPr>
          <w:sz w:val="24"/>
          <w:szCs w:val="24"/>
        </w:rPr>
        <w:t>ime i prezime</w:t>
      </w:r>
      <w:r w:rsidR="003C4591">
        <w:rPr>
          <w:sz w:val="24"/>
          <w:szCs w:val="24"/>
        </w:rPr>
        <w:t>)</w:t>
      </w:r>
      <w:r w:rsidRPr="003C4591">
        <w:rPr>
          <w:sz w:val="24"/>
          <w:szCs w:val="24"/>
        </w:rPr>
        <w:t>,</w:t>
      </w:r>
      <w:r w:rsidRPr="00025052">
        <w:rPr>
          <w:sz w:val="24"/>
          <w:szCs w:val="24"/>
        </w:rPr>
        <w:t xml:space="preserve"> iz</w:t>
      </w:r>
      <w:bookmarkStart w:id="0" w:name="_GoBack"/>
      <w:bookmarkEnd w:id="0"/>
      <w:r w:rsidRPr="00025052">
        <w:rPr>
          <w:sz w:val="24"/>
          <w:szCs w:val="24"/>
        </w:rPr>
        <w:t xml:space="preserve">javljujem i potpisom potvrđujem da će se istraživanje pod nazivom </w:t>
      </w:r>
      <w:r w:rsidR="003C4591">
        <w:rPr>
          <w:sz w:val="24"/>
          <w:szCs w:val="24"/>
        </w:rPr>
        <w:t>(</w:t>
      </w:r>
      <w:r w:rsidRPr="003C4591">
        <w:rPr>
          <w:sz w:val="24"/>
          <w:szCs w:val="24"/>
        </w:rPr>
        <w:t>naziv rada</w:t>
      </w:r>
      <w:r w:rsidR="003C4591">
        <w:rPr>
          <w:sz w:val="24"/>
          <w:szCs w:val="24"/>
        </w:rPr>
        <w:t>)</w:t>
      </w:r>
      <w:r w:rsidRPr="003C4591">
        <w:rPr>
          <w:sz w:val="24"/>
          <w:szCs w:val="24"/>
        </w:rPr>
        <w:t xml:space="preserve"> provesti</w:t>
      </w:r>
      <w:r w:rsidRPr="00025052">
        <w:rPr>
          <w:sz w:val="24"/>
          <w:szCs w:val="24"/>
        </w:rPr>
        <w:t xml:space="preserve"> u skladu sa svim važećim primjenjivim smjernicama, čiji je cilj osigurati pravilno provođenje i sigurnost osoba koje sudjeluju u ovom istraživanju, uključujući osnove dobre kliničke prakse, Helsinšku deklaraciju, </w:t>
      </w:r>
      <w:r w:rsidR="004F7EE6" w:rsidRPr="00025052">
        <w:rPr>
          <w:sz w:val="24"/>
          <w:szCs w:val="24"/>
        </w:rPr>
        <w:t>Zakon o zdravstvenoj zaštiti Republike Hrvatske (</w:t>
      </w:r>
      <w:r w:rsidR="007E4933" w:rsidRPr="00025052">
        <w:rPr>
          <w:sz w:val="24"/>
          <w:szCs w:val="24"/>
        </w:rPr>
        <w:t>NN 150/08, 71/10, 139/10, 22/11, 84/11, 154/11, 12/12, 35/12, 70/12, 144/12, 82/13, 159/13, 22/14 , 154/14</w:t>
      </w:r>
      <w:r w:rsidR="004F7EE6" w:rsidRPr="00025052">
        <w:rPr>
          <w:sz w:val="24"/>
          <w:szCs w:val="24"/>
        </w:rPr>
        <w:t xml:space="preserve">) i Zakon o zaštiti prava pacijenata Republike Hrvatske </w:t>
      </w:r>
      <w:r w:rsidR="00F2200B">
        <w:rPr>
          <w:sz w:val="24"/>
          <w:szCs w:val="24"/>
        </w:rPr>
        <w:t xml:space="preserve">                             </w:t>
      </w:r>
      <w:r w:rsidR="004F7EE6" w:rsidRPr="00025052">
        <w:rPr>
          <w:sz w:val="24"/>
          <w:szCs w:val="24"/>
        </w:rPr>
        <w:t>(</w:t>
      </w:r>
      <w:r w:rsidR="007E4933" w:rsidRPr="00025052">
        <w:rPr>
          <w:sz w:val="24"/>
          <w:szCs w:val="24"/>
        </w:rPr>
        <w:t>NN 169/04, 37/08</w:t>
      </w:r>
      <w:r w:rsidR="004F7EE6" w:rsidRPr="00025052">
        <w:rPr>
          <w:sz w:val="24"/>
          <w:szCs w:val="24"/>
        </w:rPr>
        <w:t>)</w:t>
      </w:r>
      <w:r w:rsidRPr="00025052">
        <w:rPr>
          <w:sz w:val="24"/>
          <w:szCs w:val="24"/>
        </w:rPr>
        <w:t>.</w:t>
      </w:r>
      <w:r w:rsidR="003C4591">
        <w:rPr>
          <w:sz w:val="24"/>
          <w:szCs w:val="24"/>
        </w:rPr>
        <w:t xml:space="preserve"> </w:t>
      </w:r>
      <w:r w:rsidRPr="00025052">
        <w:rPr>
          <w:sz w:val="24"/>
          <w:szCs w:val="24"/>
        </w:rPr>
        <w:t>Obvezujem se da će identitet ispitanika uvijek ostati anoniman.</w:t>
      </w:r>
    </w:p>
    <w:p w:rsidR="003C4591" w:rsidRDefault="003C4591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CF72D9" w:rsidRPr="00025052" w:rsidRDefault="00CF72D9" w:rsidP="0006044A">
      <w:pPr>
        <w:pStyle w:val="Bezproreda"/>
        <w:spacing w:line="276" w:lineRule="auto"/>
        <w:jc w:val="both"/>
        <w:rPr>
          <w:sz w:val="24"/>
          <w:szCs w:val="24"/>
        </w:rPr>
      </w:pPr>
      <w:r w:rsidRPr="00025052">
        <w:rPr>
          <w:sz w:val="24"/>
          <w:szCs w:val="24"/>
        </w:rPr>
        <w:t>S poštovanjem,</w:t>
      </w:r>
    </w:p>
    <w:p w:rsidR="00CF72D9" w:rsidRPr="00025052" w:rsidRDefault="00CF72D9" w:rsidP="0006044A">
      <w:pPr>
        <w:pStyle w:val="Bezproreda"/>
        <w:spacing w:line="276" w:lineRule="auto"/>
        <w:jc w:val="both"/>
        <w:rPr>
          <w:sz w:val="24"/>
          <w:szCs w:val="24"/>
        </w:rPr>
      </w:pPr>
    </w:p>
    <w:p w:rsidR="00487FB1" w:rsidRPr="00E96426" w:rsidRDefault="00487FB1" w:rsidP="00487FB1">
      <w:pPr>
        <w:pStyle w:val="Bezproreda"/>
        <w:rPr>
          <w:sz w:val="24"/>
          <w:szCs w:val="24"/>
        </w:rPr>
      </w:pPr>
      <w:bookmarkStart w:id="1" w:name="_Hlk129689916"/>
      <w:r w:rsidRPr="00E96426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voditelja istraživanja</w:t>
      </w:r>
      <w:r w:rsidRPr="00E96426">
        <w:rPr>
          <w:sz w:val="24"/>
          <w:szCs w:val="24"/>
        </w:rPr>
        <w:t>:</w:t>
      </w:r>
    </w:p>
    <w:p w:rsidR="00487FB1" w:rsidRPr="00E96426" w:rsidRDefault="00487FB1" w:rsidP="00487FB1">
      <w:pPr>
        <w:pStyle w:val="Bezproreda"/>
        <w:rPr>
          <w:sz w:val="24"/>
          <w:szCs w:val="24"/>
        </w:rPr>
      </w:pP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</w:p>
    <w:p w:rsidR="00487FB1" w:rsidRPr="00E96426" w:rsidRDefault="00487FB1" w:rsidP="00487FB1">
      <w:pPr>
        <w:pStyle w:val="Bezproreda"/>
        <w:rPr>
          <w:sz w:val="24"/>
          <w:szCs w:val="24"/>
        </w:rPr>
      </w:pPr>
      <w:r w:rsidRPr="00E96426">
        <w:rPr>
          <w:sz w:val="24"/>
          <w:szCs w:val="24"/>
        </w:rPr>
        <w:t>__________________________________</w:t>
      </w:r>
    </w:p>
    <w:p w:rsidR="00487FB1" w:rsidRPr="00E96426" w:rsidRDefault="00487FB1" w:rsidP="00487FB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E96426">
        <w:rPr>
          <w:sz w:val="24"/>
          <w:szCs w:val="24"/>
        </w:rPr>
        <w:t>Potpis</w:t>
      </w:r>
    </w:p>
    <w:bookmarkEnd w:id="1"/>
    <w:p w:rsidR="00025052" w:rsidRPr="00025052" w:rsidRDefault="00025052" w:rsidP="00487FB1">
      <w:pPr>
        <w:pStyle w:val="Bezproreda"/>
        <w:spacing w:line="276" w:lineRule="auto"/>
        <w:rPr>
          <w:sz w:val="24"/>
          <w:szCs w:val="24"/>
        </w:rPr>
      </w:pPr>
    </w:p>
    <w:sectPr w:rsidR="00025052" w:rsidRPr="000250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7A2" w:rsidRDefault="006C77A2" w:rsidP="00457417">
      <w:pPr>
        <w:spacing w:after="0" w:line="240" w:lineRule="auto"/>
      </w:pPr>
      <w:r>
        <w:separator/>
      </w:r>
    </w:p>
  </w:endnote>
  <w:endnote w:type="continuationSeparator" w:id="0">
    <w:p w:rsidR="006C77A2" w:rsidRDefault="006C77A2" w:rsidP="0045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7A2" w:rsidRDefault="006C77A2" w:rsidP="00457417">
      <w:pPr>
        <w:spacing w:after="0" w:line="240" w:lineRule="auto"/>
      </w:pPr>
      <w:r>
        <w:separator/>
      </w:r>
    </w:p>
  </w:footnote>
  <w:footnote w:type="continuationSeparator" w:id="0">
    <w:p w:rsidR="006C77A2" w:rsidRDefault="006C77A2" w:rsidP="0045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D9"/>
    <w:rsid w:val="00025052"/>
    <w:rsid w:val="0006044A"/>
    <w:rsid w:val="001B38FD"/>
    <w:rsid w:val="0023624E"/>
    <w:rsid w:val="0030733E"/>
    <w:rsid w:val="003C4591"/>
    <w:rsid w:val="00444B29"/>
    <w:rsid w:val="00457417"/>
    <w:rsid w:val="00487FB1"/>
    <w:rsid w:val="004F7EE6"/>
    <w:rsid w:val="006C77A2"/>
    <w:rsid w:val="007E4933"/>
    <w:rsid w:val="00AF09CD"/>
    <w:rsid w:val="00B22A85"/>
    <w:rsid w:val="00CC08F5"/>
    <w:rsid w:val="00CF72D9"/>
    <w:rsid w:val="00D070A2"/>
    <w:rsid w:val="00D15CF8"/>
    <w:rsid w:val="00F2200B"/>
    <w:rsid w:val="00F35C4A"/>
    <w:rsid w:val="00F5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06E6E"/>
  <w15:docId w15:val="{D8792F4F-D74D-4146-ABE4-7A112DC1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7417"/>
  </w:style>
  <w:style w:type="paragraph" w:styleId="Podnoje">
    <w:name w:val="footer"/>
    <w:basedOn w:val="Normal"/>
    <w:link w:val="PodnojeChar"/>
    <w:uiPriority w:val="99"/>
    <w:unhideWhenUsed/>
    <w:rsid w:val="0045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7417"/>
  </w:style>
  <w:style w:type="paragraph" w:styleId="Bezproreda">
    <w:name w:val="No Spacing"/>
    <w:uiPriority w:val="1"/>
    <w:qFormat/>
    <w:rsid w:val="00025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robert lovric</cp:lastModifiedBy>
  <cp:revision>6</cp:revision>
  <dcterms:created xsi:type="dcterms:W3CDTF">2022-12-05T09:28:00Z</dcterms:created>
  <dcterms:modified xsi:type="dcterms:W3CDTF">2023-03-14T11:38:00Z</dcterms:modified>
</cp:coreProperties>
</file>